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7C94E" w14:textId="77777777" w:rsidR="00D77448" w:rsidRDefault="00D109DD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</w:pPr>
      <w:r>
        <w:rPr>
          <w:rFonts w:ascii="Times New Roman" w:eastAsia="Calibri" w:hAnsi="Times New Roman" w:cs="Calibri"/>
          <w:b/>
          <w:bCs/>
          <w:sz w:val="24"/>
          <w:szCs w:val="24"/>
          <w:u w:val="single" w:color="000000"/>
        </w:rPr>
        <w:t>Daily Groceries Co-op: Board Meeting</w:t>
      </w:r>
    </w:p>
    <w:p w14:paraId="56D280CA" w14:textId="77777777" w:rsidR="00D77448" w:rsidRDefault="00D109DD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Monday, July 8th at 5:00 PM  </w:t>
      </w:r>
    </w:p>
    <w:p w14:paraId="64A39BD9" w14:textId="77777777" w:rsidR="00D77448" w:rsidRDefault="00D109DD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</w:rPr>
        <w:t>Collective Harvest 940 W. Broad St Athens, Georgia</w:t>
      </w:r>
    </w:p>
    <w:p w14:paraId="739EC532" w14:textId="77777777" w:rsidR="00D77448" w:rsidRDefault="00D77448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D00088D" w14:textId="77777777" w:rsidR="00D77448" w:rsidRDefault="00D109DD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b/>
          <w:bCs/>
          <w:sz w:val="24"/>
          <w:szCs w:val="24"/>
          <w:u w:color="000000"/>
          <w:lang w:val="nl-NL"/>
        </w:rPr>
        <w:t>Attendees-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 Board: Landon </w:t>
      </w:r>
      <w:proofErr w:type="spellStart"/>
      <w:r>
        <w:rPr>
          <w:rFonts w:ascii="Times New Roman" w:eastAsia="Calibri" w:hAnsi="Times New Roman" w:cs="Calibri"/>
          <w:sz w:val="24"/>
          <w:szCs w:val="24"/>
          <w:u w:color="000000"/>
        </w:rPr>
        <w:t>Bubb</w:t>
      </w:r>
      <w:proofErr w:type="spellEnd"/>
      <w:r>
        <w:rPr>
          <w:rFonts w:ascii="Times New Roman" w:eastAsia="Calibri" w:hAnsi="Times New Roman" w:cs="Calibri"/>
          <w:sz w:val="24"/>
          <w:szCs w:val="24"/>
          <w:u w:color="000000"/>
        </w:rPr>
        <w:t>, Will Hodges, Tina Patterson, Tom Reynolds, Liz Solomon Staff: Kara Brown (GM), Theo Horne</w:t>
      </w:r>
    </w:p>
    <w:p w14:paraId="7554C696" w14:textId="77777777" w:rsidR="00D77448" w:rsidRDefault="00D77448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0535FA1" w14:textId="77777777" w:rsidR="00D77448" w:rsidRDefault="00D109DD">
      <w:pPr>
        <w:pStyle w:val="Default"/>
        <w:numPr>
          <w:ilvl w:val="0"/>
          <w:numId w:val="2"/>
        </w:numPr>
        <w:rPr>
          <w:rFonts w:ascii="Times" w:hAnsi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</w:rPr>
        <w:t xml:space="preserve">Approve July Agenda </w:t>
      </w:r>
    </w:p>
    <w:p w14:paraId="29887623" w14:textId="77777777" w:rsidR="00D77448" w:rsidRDefault="00D109DD">
      <w:pPr>
        <w:pStyle w:val="Default"/>
        <w:numPr>
          <w:ilvl w:val="1"/>
          <w:numId w:val="2"/>
        </w:numPr>
        <w:rPr>
          <w:rFonts w:ascii="Times" w:hAnsi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</w:rPr>
        <w:t xml:space="preserve">Tina motioned, Landon seconded, all in favor, agenda approved </w:t>
      </w:r>
    </w:p>
    <w:p w14:paraId="7328DD9A" w14:textId="2E2E5785" w:rsidR="00D77448" w:rsidRDefault="00D109DD">
      <w:pPr>
        <w:pStyle w:val="Default"/>
        <w:numPr>
          <w:ilvl w:val="0"/>
          <w:numId w:val="2"/>
        </w:numPr>
        <w:rPr>
          <w:rFonts w:ascii="Times" w:hAnsi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</w:rPr>
        <w:t xml:space="preserve">Approve Minutes </w:t>
      </w:r>
      <w:r w:rsidR="00BE7519">
        <w:rPr>
          <w:rFonts w:ascii="Times" w:hAnsi="Times"/>
          <w:sz w:val="24"/>
          <w:szCs w:val="24"/>
          <w:shd w:val="clear" w:color="auto" w:fill="FFFFFF"/>
        </w:rPr>
        <w:t>f</w:t>
      </w:r>
      <w:r>
        <w:rPr>
          <w:rFonts w:ascii="Times" w:hAnsi="Times"/>
          <w:sz w:val="24"/>
          <w:szCs w:val="24"/>
          <w:shd w:val="clear" w:color="auto" w:fill="FFFFFF"/>
        </w:rPr>
        <w:t>rom June 2019 Meeting</w:t>
      </w:r>
    </w:p>
    <w:p w14:paraId="01CA4254" w14:textId="77777777" w:rsidR="00D77448" w:rsidRDefault="00D109DD">
      <w:pPr>
        <w:pStyle w:val="Default"/>
        <w:numPr>
          <w:ilvl w:val="1"/>
          <w:numId w:val="2"/>
        </w:numPr>
        <w:rPr>
          <w:rFonts w:ascii="Times" w:hAnsi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</w:rPr>
        <w:t>Landon motioned, Tina</w:t>
      </w:r>
      <w:r>
        <w:rPr>
          <w:rFonts w:ascii="Times" w:hAnsi="Times"/>
          <w:sz w:val="24"/>
          <w:szCs w:val="24"/>
          <w:shd w:val="clear" w:color="auto" w:fill="FFFFFF"/>
        </w:rPr>
        <w:t xml:space="preserve"> seconded, all in favor, agenda approved</w:t>
      </w:r>
    </w:p>
    <w:p w14:paraId="475F3ADA" w14:textId="77777777" w:rsidR="00D77448" w:rsidRDefault="00D109DD">
      <w:pPr>
        <w:pStyle w:val="Default"/>
        <w:numPr>
          <w:ilvl w:val="0"/>
          <w:numId w:val="2"/>
        </w:numPr>
        <w:rPr>
          <w:rFonts w:ascii="Times" w:hAnsi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</w:rPr>
        <w:t xml:space="preserve">Ratification of Vacant Board Seat Appointment - Ridwan Bhuiyan </w:t>
      </w:r>
    </w:p>
    <w:p w14:paraId="2B6188BA" w14:textId="77777777" w:rsidR="00D77448" w:rsidRDefault="00D109DD">
      <w:pPr>
        <w:pStyle w:val="Default"/>
        <w:numPr>
          <w:ilvl w:val="1"/>
          <w:numId w:val="2"/>
        </w:numPr>
        <w:rPr>
          <w:rFonts w:ascii="Times" w:hAnsi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</w:rPr>
        <w:t>Tom motioned, all in favor, email exchange attached at the end of this document</w:t>
      </w:r>
    </w:p>
    <w:p w14:paraId="57C715A5" w14:textId="77777777" w:rsidR="00D77448" w:rsidRDefault="00D109DD">
      <w:pPr>
        <w:pStyle w:val="Default"/>
        <w:numPr>
          <w:ilvl w:val="0"/>
          <w:numId w:val="2"/>
        </w:numPr>
        <w:rPr>
          <w:rFonts w:ascii="Times" w:hAnsi="Times"/>
          <w:sz w:val="24"/>
          <w:szCs w:val="24"/>
          <w:shd w:val="clear" w:color="auto" w:fill="FFFFFF"/>
          <w:lang w:val="fr-FR"/>
        </w:rPr>
      </w:pPr>
      <w:r>
        <w:rPr>
          <w:rFonts w:ascii="Times" w:hAnsi="Times"/>
          <w:sz w:val="24"/>
          <w:szCs w:val="24"/>
          <w:shd w:val="clear" w:color="auto" w:fill="FFFFFF"/>
          <w:lang w:val="fr-FR"/>
        </w:rPr>
        <w:t>GM Report</w:t>
      </w:r>
      <w:r>
        <w:rPr>
          <w:rFonts w:ascii="Arial Unicode MS" w:hAnsi="Arial Unicode MS"/>
          <w:sz w:val="24"/>
          <w:szCs w:val="24"/>
          <w:shd w:val="clear" w:color="auto" w:fill="FFFFFF"/>
        </w:rPr>
        <w:br/>
      </w:r>
      <w:r>
        <w:rPr>
          <w:rFonts w:ascii="Times" w:hAnsi="Times"/>
          <w:sz w:val="24"/>
          <w:szCs w:val="24"/>
          <w:shd w:val="clear" w:color="auto" w:fill="FFFFFF"/>
        </w:rPr>
        <w:t>A. General Manager Updates</w:t>
      </w:r>
    </w:p>
    <w:p w14:paraId="0B963F20" w14:textId="77777777" w:rsidR="00D77448" w:rsidRDefault="00D109DD">
      <w:pPr>
        <w:pStyle w:val="Default"/>
        <w:numPr>
          <w:ilvl w:val="2"/>
          <w:numId w:val="3"/>
        </w:numPr>
        <w:rPr>
          <w:rFonts w:ascii="Times" w:hAnsi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</w:rPr>
        <w:t xml:space="preserve">Promotion and Outreach - </w:t>
      </w:r>
      <w:r>
        <w:rPr>
          <w:rFonts w:ascii="Times" w:hAnsi="Times"/>
          <w:sz w:val="24"/>
          <w:szCs w:val="24"/>
          <w:shd w:val="clear" w:color="auto" w:fill="FFFFFF"/>
        </w:rPr>
        <w:t>Planning regular in store demos</w:t>
      </w:r>
    </w:p>
    <w:p w14:paraId="1E005C7C" w14:textId="77777777" w:rsidR="00D77448" w:rsidRDefault="00D109DD">
      <w:pPr>
        <w:pStyle w:val="Default"/>
        <w:numPr>
          <w:ilvl w:val="2"/>
          <w:numId w:val="3"/>
        </w:numPr>
        <w:rPr>
          <w:rFonts w:ascii="Times" w:hAnsi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</w:rPr>
        <w:t>Fall member drive noted - Call for ideas and board involvement</w:t>
      </w:r>
    </w:p>
    <w:p w14:paraId="0EE8BAD2" w14:textId="77777777" w:rsidR="00D77448" w:rsidRDefault="00D109DD">
      <w:pPr>
        <w:pStyle w:val="Default"/>
        <w:numPr>
          <w:ilvl w:val="2"/>
          <w:numId w:val="3"/>
        </w:numPr>
        <w:rPr>
          <w:rFonts w:ascii="Times" w:hAnsi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</w:rPr>
        <w:t>Staff changes - Front end position open, pulling from backlog of applications</w:t>
      </w:r>
    </w:p>
    <w:p w14:paraId="1153BF7E" w14:textId="77777777" w:rsidR="00D77448" w:rsidRDefault="00D109DD">
      <w:pPr>
        <w:pStyle w:val="Default"/>
        <w:numPr>
          <w:ilvl w:val="2"/>
          <w:numId w:val="3"/>
        </w:numPr>
        <w:rPr>
          <w:rFonts w:ascii="Times" w:hAnsi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</w:rPr>
        <w:t>HR - Jo Barnes has been reviewing policies</w:t>
      </w:r>
    </w:p>
    <w:p w14:paraId="54E5F6E6" w14:textId="77777777" w:rsidR="00D77448" w:rsidRDefault="00D109DD">
      <w:pPr>
        <w:pStyle w:val="Default"/>
        <w:numPr>
          <w:ilvl w:val="3"/>
          <w:numId w:val="3"/>
        </w:numPr>
        <w:rPr>
          <w:rFonts w:ascii="Times" w:hAnsi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</w:rPr>
        <w:t>We</w:t>
      </w:r>
      <w:r>
        <w:rPr>
          <w:rFonts w:ascii="Times" w:hAnsi="Times"/>
          <w:sz w:val="24"/>
          <w:szCs w:val="24"/>
          <w:shd w:val="clear" w:color="auto" w:fill="FFFFFF"/>
        </w:rPr>
        <w:t>’</w:t>
      </w:r>
      <w:r>
        <w:rPr>
          <w:rFonts w:ascii="Times" w:hAnsi="Times"/>
          <w:sz w:val="24"/>
          <w:szCs w:val="24"/>
          <w:shd w:val="clear" w:color="auto" w:fill="FFFFFF"/>
        </w:rPr>
        <w:t>re doing well with compliance and bes</w:t>
      </w:r>
      <w:r>
        <w:rPr>
          <w:rFonts w:ascii="Times" w:hAnsi="Times"/>
          <w:sz w:val="24"/>
          <w:szCs w:val="24"/>
          <w:shd w:val="clear" w:color="auto" w:fill="FFFFFF"/>
        </w:rPr>
        <w:t xml:space="preserve">t practices. </w:t>
      </w:r>
    </w:p>
    <w:p w14:paraId="153DC341" w14:textId="07A3F405" w:rsidR="00D77448" w:rsidRDefault="00D109DD">
      <w:pPr>
        <w:pStyle w:val="Default"/>
        <w:numPr>
          <w:ilvl w:val="3"/>
          <w:numId w:val="3"/>
        </w:numPr>
        <w:rPr>
          <w:rFonts w:ascii="Times" w:hAnsi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</w:rPr>
        <w:t>Self-selected board of employees looking through hiring and on</w:t>
      </w:r>
      <w:r w:rsidR="00BE7519">
        <w:rPr>
          <w:rFonts w:ascii="Times" w:hAnsi="Times"/>
          <w:sz w:val="24"/>
          <w:szCs w:val="24"/>
          <w:shd w:val="clear" w:color="auto" w:fill="FFFFFF"/>
        </w:rPr>
        <w:t>-</w:t>
      </w:r>
      <w:r>
        <w:rPr>
          <w:rFonts w:ascii="Times" w:hAnsi="Times"/>
          <w:sz w:val="24"/>
          <w:szCs w:val="24"/>
          <w:shd w:val="clear" w:color="auto" w:fill="FFFFFF"/>
        </w:rPr>
        <w:t>boarding processes</w:t>
      </w:r>
    </w:p>
    <w:p w14:paraId="7D784517" w14:textId="77777777" w:rsidR="00D77448" w:rsidRDefault="00D109DD">
      <w:pPr>
        <w:pStyle w:val="Default"/>
        <w:numPr>
          <w:ilvl w:val="3"/>
          <w:numId w:val="3"/>
        </w:numPr>
        <w:rPr>
          <w:rFonts w:ascii="Times" w:hAnsi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</w:rPr>
        <w:t>Weekly check-ins between managers and employees are being established</w:t>
      </w:r>
    </w:p>
    <w:p w14:paraId="09FF7134" w14:textId="77777777" w:rsidR="00D77448" w:rsidRDefault="00D109DD">
      <w:pPr>
        <w:pStyle w:val="Default"/>
        <w:numPr>
          <w:ilvl w:val="3"/>
          <w:numId w:val="3"/>
        </w:numPr>
        <w:rPr>
          <w:rFonts w:ascii="Times" w:hAnsi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</w:rPr>
        <w:t>Finalizing Jo as HR support will happen this week</w:t>
      </w:r>
    </w:p>
    <w:p w14:paraId="27A69675" w14:textId="77777777" w:rsidR="00D77448" w:rsidRDefault="00D109DD">
      <w:pPr>
        <w:pStyle w:val="Default"/>
        <w:numPr>
          <w:ilvl w:val="3"/>
          <w:numId w:val="3"/>
        </w:numPr>
        <w:rPr>
          <w:rFonts w:ascii="Times" w:hAnsi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</w:rPr>
        <w:t>Payroll is officially outsourced to Payl</w:t>
      </w:r>
      <w:r>
        <w:rPr>
          <w:rFonts w:ascii="Times" w:hAnsi="Times"/>
          <w:sz w:val="24"/>
          <w:szCs w:val="24"/>
          <w:shd w:val="clear" w:color="auto" w:fill="FFFFFF"/>
        </w:rPr>
        <w:t>ocity</w:t>
      </w:r>
    </w:p>
    <w:p w14:paraId="3CE6D3AE" w14:textId="42E049FB" w:rsidR="00D77448" w:rsidRDefault="00D109DD">
      <w:pPr>
        <w:pStyle w:val="Default"/>
        <w:numPr>
          <w:ilvl w:val="3"/>
          <w:numId w:val="3"/>
        </w:numPr>
        <w:rPr>
          <w:rFonts w:ascii="Times" w:hAnsi="Times"/>
          <w:sz w:val="24"/>
          <w:szCs w:val="24"/>
          <w:shd w:val="clear" w:color="auto" w:fill="FFFFFF"/>
        </w:rPr>
      </w:pPr>
      <w:proofErr w:type="spellStart"/>
      <w:r>
        <w:rPr>
          <w:rFonts w:ascii="Times" w:hAnsi="Times"/>
          <w:sz w:val="24"/>
          <w:szCs w:val="24"/>
          <w:shd w:val="clear" w:color="auto" w:fill="FFFFFF"/>
        </w:rPr>
        <w:t>Verd</w:t>
      </w:r>
      <w:r w:rsidR="00BE7519">
        <w:rPr>
          <w:rFonts w:ascii="Times" w:hAnsi="Times"/>
          <w:sz w:val="24"/>
          <w:szCs w:val="24"/>
          <w:shd w:val="clear" w:color="auto" w:fill="FFFFFF"/>
        </w:rPr>
        <w:t>r</w:t>
      </w:r>
      <w:r>
        <w:rPr>
          <w:rFonts w:ascii="Times" w:hAnsi="Times"/>
          <w:sz w:val="24"/>
          <w:szCs w:val="24"/>
          <w:shd w:val="clear" w:color="auto" w:fill="FFFFFF"/>
        </w:rPr>
        <w:t>ick</w:t>
      </w:r>
      <w:proofErr w:type="spellEnd"/>
      <w:r>
        <w:rPr>
          <w:rFonts w:ascii="Times" w:hAnsi="Times"/>
          <w:sz w:val="24"/>
          <w:szCs w:val="24"/>
          <w:shd w:val="clear" w:color="auto" w:fill="FFFFFF"/>
        </w:rPr>
        <w:t xml:space="preserve"> Pope has taken over the accounting position</w:t>
      </w:r>
    </w:p>
    <w:p w14:paraId="7E53977E" w14:textId="77777777" w:rsidR="00D77448" w:rsidRDefault="00D109DD">
      <w:pPr>
        <w:pStyle w:val="Default"/>
        <w:numPr>
          <w:ilvl w:val="3"/>
          <w:numId w:val="3"/>
        </w:numPr>
        <w:rPr>
          <w:rFonts w:ascii="Times" w:hAnsi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</w:rPr>
        <w:t>Retail Financial Services being brought in</w:t>
      </w:r>
    </w:p>
    <w:p w14:paraId="67E7C272" w14:textId="77777777" w:rsidR="00D77448" w:rsidRDefault="00D109DD">
      <w:pPr>
        <w:pStyle w:val="Default"/>
        <w:numPr>
          <w:ilvl w:val="3"/>
          <w:numId w:val="3"/>
        </w:numPr>
        <w:rPr>
          <w:rFonts w:ascii="Times" w:hAnsi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</w:rPr>
        <w:t xml:space="preserve">HR duties split between </w:t>
      </w:r>
      <w:proofErr w:type="spellStart"/>
      <w:r>
        <w:rPr>
          <w:rFonts w:ascii="Times" w:hAnsi="Times"/>
          <w:sz w:val="24"/>
          <w:szCs w:val="24"/>
          <w:shd w:val="clear" w:color="auto" w:fill="FFFFFF"/>
        </w:rPr>
        <w:t>Verdy</w:t>
      </w:r>
      <w:proofErr w:type="spellEnd"/>
      <w:r>
        <w:rPr>
          <w:rFonts w:ascii="Times" w:hAnsi="Times"/>
          <w:sz w:val="24"/>
          <w:szCs w:val="24"/>
          <w:shd w:val="clear" w:color="auto" w:fill="FFFFFF"/>
        </w:rPr>
        <w:t>, Kara, and Jo</w:t>
      </w:r>
    </w:p>
    <w:p w14:paraId="411B6B0D" w14:textId="77777777" w:rsidR="00D77448" w:rsidRDefault="00D109DD">
      <w:pPr>
        <w:pStyle w:val="Default"/>
        <w:numPr>
          <w:ilvl w:val="2"/>
          <w:numId w:val="3"/>
        </w:numPr>
        <w:rPr>
          <w:rFonts w:ascii="Times" w:hAnsi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</w:rPr>
        <w:t xml:space="preserve">Updated B9 - Louis Arnold is now designated general manager </w:t>
      </w:r>
    </w:p>
    <w:p w14:paraId="53E6B12E" w14:textId="77777777" w:rsidR="00D77448" w:rsidRDefault="00D109DD">
      <w:pPr>
        <w:pStyle w:val="Default"/>
        <w:numPr>
          <w:ilvl w:val="2"/>
          <w:numId w:val="3"/>
        </w:numPr>
        <w:rPr>
          <w:rFonts w:ascii="Times" w:hAnsi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</w:rPr>
        <w:t xml:space="preserve">Operations - sales floor reset complete, aiming for more refrigeration space, lots of positive feedback </w:t>
      </w:r>
    </w:p>
    <w:p w14:paraId="54281B49" w14:textId="77777777" w:rsidR="00D77448" w:rsidRDefault="00D109DD">
      <w:pPr>
        <w:pStyle w:val="Default"/>
        <w:numPr>
          <w:ilvl w:val="2"/>
          <w:numId w:val="3"/>
        </w:numPr>
        <w:rPr>
          <w:rFonts w:ascii="Times" w:hAnsi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</w:rPr>
        <w:t xml:space="preserve">Legality of CBD </w:t>
      </w:r>
    </w:p>
    <w:p w14:paraId="21AB96BD" w14:textId="77777777" w:rsidR="00D77448" w:rsidRDefault="00D109DD">
      <w:pPr>
        <w:pStyle w:val="Default"/>
        <w:numPr>
          <w:ilvl w:val="2"/>
          <w:numId w:val="3"/>
        </w:numPr>
        <w:rPr>
          <w:rFonts w:ascii="Times" w:hAnsi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</w:rPr>
        <w:t xml:space="preserve">Financial report </w:t>
      </w:r>
    </w:p>
    <w:p w14:paraId="4EC2949F" w14:textId="0C5EB187" w:rsidR="00D77448" w:rsidRDefault="00D109DD">
      <w:pPr>
        <w:pStyle w:val="Default"/>
        <w:numPr>
          <w:ilvl w:val="3"/>
          <w:numId w:val="3"/>
        </w:numPr>
        <w:rPr>
          <w:rFonts w:ascii="Times" w:hAnsi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</w:rPr>
        <w:t>Sales continuing to decline. Transacti</w:t>
      </w:r>
      <w:r w:rsidR="00BE7519">
        <w:rPr>
          <w:rFonts w:ascii="Times" w:hAnsi="Times"/>
          <w:sz w:val="24"/>
          <w:szCs w:val="24"/>
          <w:shd w:val="clear" w:color="auto" w:fill="FFFFFF"/>
        </w:rPr>
        <w:t>ons</w:t>
      </w:r>
      <w:r>
        <w:rPr>
          <w:rFonts w:ascii="Times" w:hAnsi="Times"/>
          <w:sz w:val="24"/>
          <w:szCs w:val="24"/>
          <w:shd w:val="clear" w:color="auto" w:fill="FFFFFF"/>
        </w:rPr>
        <w:t xml:space="preserve"> decreasing, basket size increasing.</w:t>
      </w:r>
    </w:p>
    <w:p w14:paraId="19CC67F0" w14:textId="77777777" w:rsidR="00D77448" w:rsidRDefault="00D109DD">
      <w:pPr>
        <w:pStyle w:val="Default"/>
        <w:numPr>
          <w:ilvl w:val="3"/>
          <w:numId w:val="3"/>
        </w:numPr>
        <w:rPr>
          <w:rFonts w:ascii="Times" w:hAnsi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</w:rPr>
        <w:t>Converting member loans to equity, shif</w:t>
      </w:r>
      <w:r>
        <w:rPr>
          <w:rFonts w:ascii="Times" w:hAnsi="Times"/>
          <w:sz w:val="24"/>
          <w:szCs w:val="24"/>
          <w:shd w:val="clear" w:color="auto" w:fill="FFFFFF"/>
        </w:rPr>
        <w:t xml:space="preserve">ting debt-to-equity numbers </w:t>
      </w:r>
    </w:p>
    <w:p w14:paraId="51BC234D" w14:textId="77777777" w:rsidR="00D77448" w:rsidRDefault="00D109DD">
      <w:pPr>
        <w:pStyle w:val="Default"/>
        <w:numPr>
          <w:ilvl w:val="3"/>
          <w:numId w:val="3"/>
        </w:numPr>
        <w:rPr>
          <w:rFonts w:ascii="Times" w:hAnsi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</w:rPr>
        <w:t>Reaching out to other folks around town to contextualize Daily</w:t>
      </w:r>
      <w:r>
        <w:rPr>
          <w:rFonts w:ascii="Times" w:hAnsi="Times"/>
          <w:sz w:val="24"/>
          <w:szCs w:val="24"/>
          <w:shd w:val="clear" w:color="auto" w:fill="FFFFFF"/>
        </w:rPr>
        <w:t>’</w:t>
      </w:r>
      <w:r>
        <w:rPr>
          <w:rFonts w:ascii="Times" w:hAnsi="Times"/>
          <w:sz w:val="24"/>
          <w:szCs w:val="24"/>
          <w:shd w:val="clear" w:color="auto" w:fill="FFFFFF"/>
        </w:rPr>
        <w:t>s financial situation</w:t>
      </w:r>
    </w:p>
    <w:p w14:paraId="39A314E5" w14:textId="77777777" w:rsidR="00D77448" w:rsidRDefault="00D109DD">
      <w:pPr>
        <w:pStyle w:val="Default"/>
        <w:numPr>
          <w:ilvl w:val="3"/>
          <w:numId w:val="3"/>
        </w:numPr>
        <w:rPr>
          <w:rFonts w:ascii="Times" w:hAnsi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</w:rPr>
        <w:t xml:space="preserve">Labor is scalable, Daily is prepared for growth </w:t>
      </w:r>
    </w:p>
    <w:p w14:paraId="40655974" w14:textId="77777777" w:rsidR="00D77448" w:rsidRDefault="00D109DD">
      <w:pPr>
        <w:pStyle w:val="Default"/>
        <w:numPr>
          <w:ilvl w:val="3"/>
          <w:numId w:val="3"/>
        </w:numPr>
        <w:rPr>
          <w:rFonts w:ascii="Times" w:hAnsi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</w:rPr>
        <w:t xml:space="preserve">Noted by Kara - Moving away from salaried employees creates a more equitable environment </w:t>
      </w:r>
    </w:p>
    <w:p w14:paraId="0B257CD4" w14:textId="77777777" w:rsidR="00D77448" w:rsidRDefault="00D109DD">
      <w:pPr>
        <w:pStyle w:val="Default"/>
        <w:numPr>
          <w:ilvl w:val="3"/>
          <w:numId w:val="3"/>
        </w:numPr>
        <w:rPr>
          <w:rFonts w:ascii="Times" w:hAnsi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</w:rPr>
        <w:t xml:space="preserve">Noted that underinvestment in operations and employees is common amongst struggling co-ops - Daily is emphasizing these investments </w:t>
      </w:r>
    </w:p>
    <w:p w14:paraId="383281A5" w14:textId="77777777" w:rsidR="00D77448" w:rsidRDefault="00D109DD">
      <w:pPr>
        <w:pStyle w:val="Default"/>
        <w:numPr>
          <w:ilvl w:val="2"/>
          <w:numId w:val="3"/>
        </w:numPr>
        <w:rPr>
          <w:rFonts w:ascii="Times" w:hAnsi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</w:rPr>
        <w:t xml:space="preserve">Liz asks for clarification on increasing refrigeration, Kara indicates desire for on-tap kombucha </w:t>
      </w:r>
    </w:p>
    <w:p w14:paraId="04A46C5D" w14:textId="77777777" w:rsidR="00D77448" w:rsidRDefault="00D109DD">
      <w:pPr>
        <w:pStyle w:val="Defaul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</w:rPr>
        <w:t xml:space="preserve">         B. </w:t>
      </w:r>
      <w:r>
        <w:rPr>
          <w:rFonts w:ascii="Times" w:hAnsi="Times"/>
          <w:color w:val="1155CC"/>
          <w:sz w:val="24"/>
          <w:szCs w:val="24"/>
          <w:shd w:val="clear" w:color="auto" w:fill="FFFFFF"/>
        </w:rPr>
        <w:t>GM Monitorin</w:t>
      </w:r>
      <w:r>
        <w:rPr>
          <w:rFonts w:ascii="Times" w:hAnsi="Times"/>
          <w:color w:val="1155CC"/>
          <w:sz w:val="24"/>
          <w:szCs w:val="24"/>
          <w:shd w:val="clear" w:color="auto" w:fill="FFFFFF"/>
        </w:rPr>
        <w:t xml:space="preserve">g </w:t>
      </w:r>
      <w:r>
        <w:rPr>
          <w:rFonts w:ascii="Times" w:hAnsi="Times"/>
          <w:sz w:val="24"/>
          <w:szCs w:val="24"/>
          <w:shd w:val="clear" w:color="auto" w:fill="FFFFFF"/>
        </w:rPr>
        <w:t xml:space="preserve">- Policy B4 Membership Rights &amp; Responsibilities </w:t>
      </w:r>
    </w:p>
    <w:p w14:paraId="32DDE1F6" w14:textId="77777777" w:rsidR="00D77448" w:rsidRDefault="00D109DD">
      <w:pPr>
        <w:pStyle w:val="Default"/>
        <w:numPr>
          <w:ilvl w:val="2"/>
          <w:numId w:val="5"/>
        </w:numPr>
        <w:rPr>
          <w:rFonts w:ascii="Times" w:hAnsi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</w:rPr>
        <w:t>Updated membership brochure</w:t>
      </w:r>
    </w:p>
    <w:p w14:paraId="05325A5C" w14:textId="77777777" w:rsidR="00D77448" w:rsidRDefault="00D109DD">
      <w:pPr>
        <w:pStyle w:val="Default"/>
        <w:numPr>
          <w:ilvl w:val="2"/>
          <w:numId w:val="5"/>
        </w:numPr>
        <w:rPr>
          <w:rFonts w:ascii="Times" w:hAnsi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</w:rPr>
        <w:lastRenderedPageBreak/>
        <w:t xml:space="preserve">Physical and digital posts to notify membership of upcoming meetings </w:t>
      </w:r>
    </w:p>
    <w:p w14:paraId="77C1338A" w14:textId="77777777" w:rsidR="00D77448" w:rsidRDefault="00D109DD">
      <w:pPr>
        <w:pStyle w:val="Default"/>
        <w:numPr>
          <w:ilvl w:val="2"/>
          <w:numId w:val="5"/>
        </w:numPr>
        <w:rPr>
          <w:rFonts w:ascii="Times" w:hAnsi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</w:rPr>
        <w:t xml:space="preserve">Online voting is likely to dramatically increase ballots cast in board elections </w:t>
      </w:r>
    </w:p>
    <w:p w14:paraId="49E33735" w14:textId="77777777" w:rsidR="00D77448" w:rsidRDefault="00D109DD">
      <w:pPr>
        <w:pStyle w:val="Default"/>
        <w:numPr>
          <w:ilvl w:val="2"/>
          <w:numId w:val="5"/>
        </w:numPr>
        <w:rPr>
          <w:rFonts w:ascii="Times" w:hAnsi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</w:rPr>
        <w:t xml:space="preserve">Will notes that ballots </w:t>
      </w:r>
      <w:r>
        <w:rPr>
          <w:rFonts w:ascii="Times" w:hAnsi="Times"/>
          <w:sz w:val="24"/>
          <w:szCs w:val="24"/>
          <w:shd w:val="clear" w:color="auto" w:fill="FFFFFF"/>
        </w:rPr>
        <w:t>cast statistics look inaccurate - Kara plans to follow up</w:t>
      </w:r>
    </w:p>
    <w:p w14:paraId="2CC9D2AF" w14:textId="77777777" w:rsidR="00D77448" w:rsidRDefault="00D109DD">
      <w:pPr>
        <w:pStyle w:val="Default"/>
        <w:numPr>
          <w:ilvl w:val="2"/>
          <w:numId w:val="5"/>
        </w:numPr>
        <w:rPr>
          <w:rFonts w:ascii="Times" w:hAnsi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</w:rPr>
        <w:t xml:space="preserve">Member equity policies represented - no major changes to these policies </w:t>
      </w:r>
    </w:p>
    <w:p w14:paraId="55A442AA" w14:textId="77777777" w:rsidR="00D77448" w:rsidRDefault="00D109DD">
      <w:pPr>
        <w:pStyle w:val="Default"/>
        <w:numPr>
          <w:ilvl w:val="2"/>
          <w:numId w:val="5"/>
        </w:numPr>
        <w:rPr>
          <w:rFonts w:ascii="Times" w:hAnsi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</w:rPr>
        <w:t>3 requests for equity refund in the past year</w:t>
      </w:r>
    </w:p>
    <w:p w14:paraId="199E4B5A" w14:textId="77FC74A2" w:rsidR="00D77448" w:rsidRDefault="00D109DD">
      <w:pPr>
        <w:pStyle w:val="Default"/>
        <w:numPr>
          <w:ilvl w:val="2"/>
          <w:numId w:val="5"/>
        </w:numPr>
        <w:rPr>
          <w:rFonts w:ascii="Times" w:hAnsi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</w:rPr>
        <w:t>Kara recommends that the fiscal year re</w:t>
      </w:r>
      <w:r w:rsidR="00BE7519">
        <w:rPr>
          <w:rFonts w:ascii="Times" w:hAnsi="Times"/>
          <w:sz w:val="24"/>
          <w:szCs w:val="24"/>
          <w:shd w:val="clear" w:color="auto" w:fill="FFFFFF"/>
        </w:rPr>
        <w:t>main in</w:t>
      </w:r>
      <w:r>
        <w:rPr>
          <w:rFonts w:ascii="Times" w:hAnsi="Times"/>
          <w:sz w:val="24"/>
          <w:szCs w:val="24"/>
          <w:shd w:val="clear" w:color="auto" w:fill="FFFFFF"/>
        </w:rPr>
        <w:t xml:space="preserve"> March, submission of B4</w:t>
      </w:r>
      <w:r>
        <w:rPr>
          <w:rFonts w:ascii="Times" w:hAnsi="Times"/>
          <w:sz w:val="24"/>
          <w:szCs w:val="24"/>
          <w:shd w:val="clear" w:color="auto" w:fill="FFFFFF"/>
        </w:rPr>
        <w:t xml:space="preserve"> report and patronage report </w:t>
      </w:r>
      <w:r w:rsidR="00BE7519">
        <w:rPr>
          <w:rFonts w:ascii="Times" w:hAnsi="Times"/>
          <w:sz w:val="24"/>
          <w:szCs w:val="24"/>
          <w:shd w:val="clear" w:color="auto" w:fill="FFFFFF"/>
        </w:rPr>
        <w:t>moved to April</w:t>
      </w:r>
    </w:p>
    <w:p w14:paraId="68BD7C22" w14:textId="77777777" w:rsidR="00D77448" w:rsidRDefault="00D109DD">
      <w:pPr>
        <w:pStyle w:val="Default"/>
        <w:numPr>
          <w:ilvl w:val="2"/>
          <w:numId w:val="5"/>
        </w:numPr>
        <w:rPr>
          <w:rFonts w:ascii="Times" w:hAnsi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</w:rPr>
        <w:t xml:space="preserve">General discussion about membership and membership benefits followed this report, prompted by Liz </w:t>
      </w:r>
    </w:p>
    <w:p w14:paraId="48500648" w14:textId="77777777" w:rsidR="00D77448" w:rsidRDefault="00D109DD">
      <w:pPr>
        <w:pStyle w:val="Default"/>
        <w:numPr>
          <w:ilvl w:val="2"/>
          <w:numId w:val="5"/>
        </w:numPr>
        <w:rPr>
          <w:rFonts w:ascii="Times" w:hAnsi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</w:rPr>
        <w:t>General discussion about marketing, promotion, and expanding programs followed.</w:t>
      </w:r>
    </w:p>
    <w:p w14:paraId="410DE181" w14:textId="77777777" w:rsidR="00D77448" w:rsidRDefault="00D109DD">
      <w:pPr>
        <w:pStyle w:val="Default"/>
        <w:numPr>
          <w:ilvl w:val="2"/>
          <w:numId w:val="5"/>
        </w:numPr>
        <w:rPr>
          <w:rFonts w:ascii="Times" w:hAnsi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</w:rPr>
        <w:t>Landon motions, Liz seconds, all in favor, appr</w:t>
      </w:r>
      <w:r>
        <w:rPr>
          <w:rFonts w:ascii="Times" w:hAnsi="Times"/>
          <w:sz w:val="24"/>
          <w:szCs w:val="24"/>
          <w:shd w:val="clear" w:color="auto" w:fill="FFFFFF"/>
        </w:rPr>
        <w:t xml:space="preserve">oved unanimously </w:t>
      </w:r>
    </w:p>
    <w:p w14:paraId="4C90FA8A" w14:textId="77777777" w:rsidR="00D77448" w:rsidRDefault="00D109DD">
      <w:pPr>
        <w:pStyle w:val="Defaul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Times" w:eastAsia="Times" w:hAnsi="Times" w:cs="Times"/>
          <w:sz w:val="24"/>
          <w:szCs w:val="24"/>
          <w:shd w:val="clear" w:color="auto" w:fill="FFFFFF"/>
        </w:rPr>
        <w:tab/>
      </w:r>
    </w:p>
    <w:p w14:paraId="70E85074" w14:textId="77777777" w:rsidR="00D77448" w:rsidRDefault="00D109DD">
      <w:pPr>
        <w:pStyle w:val="Default"/>
        <w:numPr>
          <w:ilvl w:val="0"/>
          <w:numId w:val="2"/>
        </w:numPr>
        <w:rPr>
          <w:rFonts w:ascii="Times" w:hAnsi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</w:rPr>
        <w:t xml:space="preserve"> Board Report</w:t>
      </w:r>
      <w:r>
        <w:rPr>
          <w:rFonts w:ascii="Arial Unicode MS" w:hAnsi="Arial Unicode MS"/>
          <w:sz w:val="24"/>
          <w:szCs w:val="24"/>
          <w:shd w:val="clear" w:color="auto" w:fill="FFFFFF"/>
        </w:rPr>
        <w:br/>
      </w:r>
      <w:r>
        <w:rPr>
          <w:rFonts w:ascii="Times" w:hAnsi="Times"/>
          <w:sz w:val="24"/>
          <w:szCs w:val="24"/>
          <w:shd w:val="clear" w:color="auto" w:fill="FFFFFF"/>
        </w:rPr>
        <w:t xml:space="preserve">A. </w:t>
      </w:r>
      <w:r>
        <w:rPr>
          <w:rFonts w:ascii="Times" w:hAnsi="Times"/>
          <w:color w:val="1155CC"/>
          <w:sz w:val="24"/>
          <w:szCs w:val="24"/>
          <w:shd w:val="clear" w:color="auto" w:fill="FFFFFF"/>
        </w:rPr>
        <w:t xml:space="preserve">Board Monitoring </w:t>
      </w:r>
      <w:r>
        <w:rPr>
          <w:rFonts w:ascii="Arial Unicode MS" w:hAnsi="Arial Unicode MS"/>
          <w:color w:val="1155CC"/>
          <w:sz w:val="24"/>
          <w:szCs w:val="24"/>
          <w:shd w:val="clear" w:color="auto" w:fill="FFFFFF"/>
        </w:rPr>
        <w:br/>
      </w:r>
      <w:r>
        <w:rPr>
          <w:rFonts w:ascii="Times" w:hAnsi="Times"/>
          <w:color w:val="1155CC"/>
          <w:sz w:val="24"/>
          <w:szCs w:val="24"/>
          <w:shd w:val="clear" w:color="auto" w:fill="FFFFFF"/>
        </w:rPr>
        <w:t xml:space="preserve">      </w:t>
      </w:r>
      <w:r>
        <w:rPr>
          <w:rFonts w:ascii="Times" w:hAnsi="Times"/>
          <w:sz w:val="24"/>
          <w:szCs w:val="24"/>
          <w:shd w:val="clear" w:color="auto" w:fill="FFFFFF"/>
        </w:rPr>
        <w:t xml:space="preserve">- Policy C6 - Officers: </w:t>
      </w:r>
    </w:p>
    <w:p w14:paraId="1B63678E" w14:textId="77777777" w:rsidR="00D77448" w:rsidRDefault="00D109DD">
      <w:pPr>
        <w:pStyle w:val="Default"/>
        <w:numPr>
          <w:ilvl w:val="2"/>
          <w:numId w:val="3"/>
        </w:numPr>
        <w:rPr>
          <w:rFonts w:ascii="Times" w:hAnsi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</w:rPr>
        <w:t xml:space="preserve">Reports partial compliance: in past treasurers have not reported on financial condition, instead GM has facilitated this. </w:t>
      </w:r>
    </w:p>
    <w:p w14:paraId="4F887E56" w14:textId="77777777" w:rsidR="00D77448" w:rsidRDefault="00D109DD">
      <w:pPr>
        <w:pStyle w:val="Default"/>
        <w:numPr>
          <w:ilvl w:val="2"/>
          <w:numId w:val="3"/>
        </w:numPr>
        <w:rPr>
          <w:rFonts w:ascii="Times" w:hAnsi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</w:rPr>
        <w:t xml:space="preserve">It is recommended that the board discussed. Noted that having a board member report could be part of a better </w:t>
      </w:r>
      <w:r>
        <w:rPr>
          <w:rFonts w:ascii="Times" w:hAnsi="Times"/>
          <w:sz w:val="24"/>
          <w:szCs w:val="24"/>
          <w:shd w:val="clear" w:color="auto" w:fill="FFFFFF"/>
        </w:rPr>
        <w:t>“</w:t>
      </w:r>
      <w:r>
        <w:rPr>
          <w:rFonts w:ascii="Times" w:hAnsi="Times"/>
          <w:sz w:val="24"/>
          <w:szCs w:val="24"/>
          <w:shd w:val="clear" w:color="auto" w:fill="FFFFFF"/>
        </w:rPr>
        <w:t xml:space="preserve">checks and </w:t>
      </w:r>
      <w:r>
        <w:rPr>
          <w:rFonts w:ascii="Times" w:hAnsi="Times"/>
          <w:sz w:val="24"/>
          <w:szCs w:val="24"/>
          <w:shd w:val="clear" w:color="auto" w:fill="FFFFFF"/>
        </w:rPr>
        <w:t>balances</w:t>
      </w:r>
      <w:r>
        <w:rPr>
          <w:rFonts w:ascii="Times" w:hAnsi="Times"/>
          <w:sz w:val="24"/>
          <w:szCs w:val="24"/>
          <w:shd w:val="clear" w:color="auto" w:fill="FFFFFF"/>
        </w:rPr>
        <w:t xml:space="preserve">” </w:t>
      </w:r>
      <w:r>
        <w:rPr>
          <w:rFonts w:ascii="Times" w:hAnsi="Times"/>
          <w:sz w:val="24"/>
          <w:szCs w:val="24"/>
          <w:shd w:val="clear" w:color="auto" w:fill="FFFFFF"/>
        </w:rPr>
        <w:t xml:space="preserve">oversight system. It is noted that it is unrealistic and not advantageous to have a board member take over this responsibility. Thane will be called in to continue this discussion and clarify next steps. </w:t>
      </w:r>
    </w:p>
    <w:p w14:paraId="42639B95" w14:textId="77777777" w:rsidR="00D77448" w:rsidRDefault="00D109DD">
      <w:pPr>
        <w:pStyle w:val="Default"/>
        <w:numPr>
          <w:ilvl w:val="2"/>
          <w:numId w:val="3"/>
        </w:numPr>
        <w:rPr>
          <w:rFonts w:ascii="Times" w:hAnsi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</w:rPr>
        <w:t xml:space="preserve">Follow up to occur in August </w:t>
      </w:r>
    </w:p>
    <w:p w14:paraId="02548404" w14:textId="77777777" w:rsidR="00D77448" w:rsidRDefault="00D109DD">
      <w:pPr>
        <w:pStyle w:val="Default"/>
        <w:numPr>
          <w:ilvl w:val="2"/>
          <w:numId w:val="3"/>
        </w:numPr>
        <w:rPr>
          <w:rFonts w:ascii="Times" w:hAnsi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</w:rPr>
        <w:t>Accept part</w:t>
      </w:r>
      <w:r>
        <w:rPr>
          <w:rFonts w:ascii="Times" w:hAnsi="Times"/>
          <w:sz w:val="24"/>
          <w:szCs w:val="24"/>
          <w:shd w:val="clear" w:color="auto" w:fill="FFFFFF"/>
        </w:rPr>
        <w:t>ial compliance with expectation of future discussion</w:t>
      </w:r>
    </w:p>
    <w:p w14:paraId="7F593B9B" w14:textId="77777777" w:rsidR="00D77448" w:rsidRDefault="00D109DD">
      <w:pPr>
        <w:pStyle w:val="Default"/>
        <w:numPr>
          <w:ilvl w:val="2"/>
          <w:numId w:val="3"/>
        </w:numPr>
        <w:rPr>
          <w:rFonts w:ascii="Times" w:hAnsi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</w:rPr>
        <w:t>Landon motions, Tom seconds, all in favor Policy C6 approved unanimously.</w:t>
      </w:r>
      <w:r>
        <w:rPr>
          <w:rFonts w:ascii="Arial Unicode MS" w:hAnsi="Arial Unicode MS"/>
          <w:sz w:val="24"/>
          <w:szCs w:val="24"/>
          <w:shd w:val="clear" w:color="auto" w:fill="FFFFFF"/>
        </w:rPr>
        <w:br/>
      </w:r>
      <w:r>
        <w:rPr>
          <w:rFonts w:ascii="Arial Unicode MS" w:hAnsi="Arial Unicode MS"/>
          <w:sz w:val="24"/>
          <w:szCs w:val="24"/>
          <w:shd w:val="clear" w:color="auto" w:fill="FFFFFF"/>
        </w:rPr>
        <w:br/>
      </w:r>
      <w:r>
        <w:rPr>
          <w:rFonts w:ascii="Times" w:hAnsi="Times"/>
          <w:sz w:val="24"/>
          <w:szCs w:val="24"/>
          <w:shd w:val="clear" w:color="auto" w:fill="FFFFFF"/>
        </w:rPr>
        <w:t>B. Revisiting Expansion Plans: Membership Engagement - Begin Strategic Plan</w:t>
      </w:r>
    </w:p>
    <w:p w14:paraId="1D50A552" w14:textId="77777777" w:rsidR="00D77448" w:rsidRDefault="00D109DD">
      <w:pPr>
        <w:pStyle w:val="Defaul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Times" w:eastAsia="Times" w:hAnsi="Times" w:cs="Times"/>
          <w:sz w:val="24"/>
          <w:szCs w:val="24"/>
          <w:shd w:val="clear" w:color="auto" w:fill="FFFFFF"/>
        </w:rPr>
        <w:tab/>
        <w:t xml:space="preserve">1. Strategic plans and membership will be </w:t>
      </w:r>
      <w:r>
        <w:rPr>
          <w:rFonts w:ascii="Times" w:eastAsia="Times" w:hAnsi="Times" w:cs="Times"/>
          <w:sz w:val="24"/>
          <w:szCs w:val="24"/>
          <w:shd w:val="clear" w:color="auto" w:fill="FFFFFF"/>
        </w:rPr>
        <w:t>further discussed in August</w:t>
      </w:r>
    </w:p>
    <w:p w14:paraId="39E2F682" w14:textId="77777777" w:rsidR="00D77448" w:rsidRDefault="00D109DD">
      <w:pPr>
        <w:pStyle w:val="Defaul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Times" w:eastAsia="Times" w:hAnsi="Times" w:cs="Times"/>
          <w:sz w:val="24"/>
          <w:szCs w:val="24"/>
          <w:shd w:val="clear" w:color="auto" w:fill="FFFFFF"/>
        </w:rPr>
        <w:tab/>
        <w:t xml:space="preserve">2. Creation of Member Committee is noted </w:t>
      </w:r>
    </w:p>
    <w:p w14:paraId="5317AA26" w14:textId="77777777" w:rsidR="00D77448" w:rsidRDefault="00D109DD">
      <w:pPr>
        <w:pStyle w:val="Defaul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Times" w:eastAsia="Times" w:hAnsi="Times" w:cs="Times"/>
          <w:sz w:val="24"/>
          <w:szCs w:val="24"/>
          <w:shd w:val="clear" w:color="auto" w:fill="FFFFFF"/>
        </w:rPr>
        <w:tab/>
        <w:t xml:space="preserve">3. Noted that discussion is paused so that missing board members can be involved </w:t>
      </w:r>
    </w:p>
    <w:p w14:paraId="4DE7543D" w14:textId="77777777" w:rsidR="00D77448" w:rsidRDefault="00D77448">
      <w:pPr>
        <w:pStyle w:val="Default"/>
        <w:rPr>
          <w:rFonts w:ascii="Times" w:eastAsia="Times" w:hAnsi="Times" w:cs="Times"/>
          <w:sz w:val="24"/>
          <w:szCs w:val="24"/>
          <w:shd w:val="clear" w:color="auto" w:fill="FFFFFF"/>
        </w:rPr>
      </w:pPr>
    </w:p>
    <w:p w14:paraId="3E97793C" w14:textId="77777777" w:rsidR="00D77448" w:rsidRDefault="00D109DD">
      <w:pPr>
        <w:pStyle w:val="Default"/>
        <w:numPr>
          <w:ilvl w:val="0"/>
          <w:numId w:val="2"/>
        </w:numPr>
        <w:rPr>
          <w:rFonts w:ascii="Times" w:hAnsi="Times"/>
          <w:sz w:val="24"/>
          <w:szCs w:val="24"/>
          <w:shd w:val="clear" w:color="auto" w:fill="FFFFFF"/>
          <w:lang w:val="de-DE"/>
        </w:rPr>
      </w:pPr>
      <w:r>
        <w:rPr>
          <w:rFonts w:ascii="Times" w:hAnsi="Times"/>
          <w:sz w:val="24"/>
          <w:szCs w:val="24"/>
          <w:shd w:val="clear" w:color="auto" w:fill="FFFFFF"/>
          <w:lang w:val="de-DE"/>
        </w:rPr>
        <w:t xml:space="preserve"> Member Forum </w:t>
      </w:r>
    </w:p>
    <w:p w14:paraId="5412BACD" w14:textId="77777777" w:rsidR="00D77448" w:rsidRDefault="00D109DD">
      <w:pPr>
        <w:pStyle w:val="Default"/>
        <w:numPr>
          <w:ilvl w:val="2"/>
          <w:numId w:val="3"/>
        </w:numPr>
        <w:rPr>
          <w:rFonts w:ascii="Times" w:hAnsi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</w:rPr>
        <w:t>n/a</w:t>
      </w:r>
      <w:bookmarkStart w:id="0" w:name="_GoBack"/>
      <w:bookmarkEnd w:id="0"/>
    </w:p>
    <w:p w14:paraId="6D9539AA" w14:textId="77777777" w:rsidR="00D77448" w:rsidRDefault="00D77448">
      <w:pPr>
        <w:pStyle w:val="Default"/>
        <w:rPr>
          <w:rFonts w:ascii="Times" w:eastAsia="Times" w:hAnsi="Times" w:cs="Times"/>
          <w:sz w:val="24"/>
          <w:szCs w:val="24"/>
          <w:shd w:val="clear" w:color="auto" w:fill="FFFFFF"/>
        </w:rPr>
      </w:pPr>
    </w:p>
    <w:p w14:paraId="10D21DE1" w14:textId="77777777" w:rsidR="00D77448" w:rsidRDefault="00D109DD">
      <w:pPr>
        <w:pStyle w:val="Default"/>
        <w:numPr>
          <w:ilvl w:val="0"/>
          <w:numId w:val="2"/>
        </w:numPr>
        <w:rPr>
          <w:rFonts w:ascii="Times" w:hAnsi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</w:rPr>
        <w:t xml:space="preserve"> </w:t>
      </w:r>
      <w:r>
        <w:rPr>
          <w:rFonts w:ascii="Times" w:hAnsi="Times"/>
          <w:sz w:val="24"/>
          <w:szCs w:val="24"/>
          <w:shd w:val="clear" w:color="auto" w:fill="FFFFFF"/>
          <w:lang w:val="de-DE"/>
        </w:rPr>
        <w:t>Misc</w:t>
      </w:r>
    </w:p>
    <w:p w14:paraId="67D10299" w14:textId="77777777" w:rsidR="00D77448" w:rsidRDefault="00D109DD">
      <w:pPr>
        <w:pStyle w:val="Default"/>
        <w:numPr>
          <w:ilvl w:val="1"/>
          <w:numId w:val="2"/>
        </w:numPr>
        <w:rPr>
          <w:rFonts w:ascii="Times" w:hAnsi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</w:rPr>
        <w:t xml:space="preserve">Landon </w:t>
      </w:r>
      <w:proofErr w:type="spellStart"/>
      <w:r>
        <w:rPr>
          <w:rFonts w:ascii="Times" w:hAnsi="Times"/>
          <w:sz w:val="24"/>
          <w:szCs w:val="24"/>
          <w:shd w:val="clear" w:color="auto" w:fill="FFFFFF"/>
        </w:rPr>
        <w:t>Bubb</w:t>
      </w:r>
      <w:proofErr w:type="spellEnd"/>
      <w:r>
        <w:rPr>
          <w:rFonts w:ascii="Times" w:hAnsi="Times"/>
          <w:sz w:val="24"/>
          <w:szCs w:val="24"/>
          <w:shd w:val="clear" w:color="auto" w:fill="FFFFFF"/>
        </w:rPr>
        <w:t xml:space="preserve"> - Board Newsletter Update - 2nd board post will be created and </w:t>
      </w:r>
      <w:r>
        <w:rPr>
          <w:rFonts w:ascii="Times" w:hAnsi="Times"/>
          <w:sz w:val="24"/>
          <w:szCs w:val="24"/>
          <w:shd w:val="clear" w:color="auto" w:fill="FFFFFF"/>
        </w:rPr>
        <w:t>published by Landon (</w:t>
      </w:r>
      <w:proofErr w:type="spellStart"/>
      <w:r>
        <w:rPr>
          <w:rFonts w:ascii="Times" w:hAnsi="Times"/>
          <w:sz w:val="24"/>
          <w:szCs w:val="24"/>
          <w:shd w:val="clear" w:color="auto" w:fill="FFFFFF"/>
        </w:rPr>
        <w:t>tbd</w:t>
      </w:r>
      <w:proofErr w:type="spellEnd"/>
      <w:r>
        <w:rPr>
          <w:rFonts w:ascii="Times" w:hAnsi="Times"/>
          <w:sz w:val="24"/>
          <w:szCs w:val="24"/>
          <w:shd w:val="clear" w:color="auto" w:fill="FFFFFF"/>
        </w:rPr>
        <w:t>)</w:t>
      </w:r>
    </w:p>
    <w:p w14:paraId="585D9AD2" w14:textId="77777777" w:rsidR="00D77448" w:rsidRDefault="00D109DD">
      <w:pPr>
        <w:pStyle w:val="Default"/>
        <w:numPr>
          <w:ilvl w:val="1"/>
          <w:numId w:val="2"/>
        </w:numPr>
        <w:rPr>
          <w:rFonts w:ascii="Times" w:hAnsi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</w:rPr>
        <w:t>Upcoming: Fall Elections, Annual Meeting Planning, Retreat Planning</w:t>
      </w:r>
    </w:p>
    <w:p w14:paraId="1A095211" w14:textId="77777777" w:rsidR="00D77448" w:rsidRDefault="00D77448">
      <w:pPr>
        <w:pStyle w:val="Default"/>
        <w:rPr>
          <w:rFonts w:ascii="Times" w:eastAsia="Times" w:hAnsi="Times" w:cs="Times"/>
          <w:sz w:val="24"/>
          <w:szCs w:val="24"/>
          <w:shd w:val="clear" w:color="auto" w:fill="FFFFFF"/>
        </w:rPr>
      </w:pPr>
    </w:p>
    <w:p w14:paraId="729E1F9A" w14:textId="77777777" w:rsidR="00D77448" w:rsidRDefault="00D109DD">
      <w:pPr>
        <w:pStyle w:val="Default"/>
        <w:numPr>
          <w:ilvl w:val="0"/>
          <w:numId w:val="2"/>
        </w:numPr>
        <w:rPr>
          <w:rFonts w:ascii="Times" w:hAnsi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</w:rPr>
        <w:t>Executive Session - GM to provide HR updates to board</w:t>
      </w:r>
    </w:p>
    <w:p w14:paraId="372F5773" w14:textId="77777777" w:rsidR="00D77448" w:rsidRDefault="00D109DD">
      <w:pPr>
        <w:pStyle w:val="Default"/>
        <w:numPr>
          <w:ilvl w:val="1"/>
          <w:numId w:val="2"/>
        </w:numPr>
        <w:rPr>
          <w:rFonts w:ascii="Times" w:hAnsi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</w:rPr>
        <w:t>No executive session was held</w:t>
      </w:r>
    </w:p>
    <w:p w14:paraId="2E3A9E09" w14:textId="77777777" w:rsidR="00D77448" w:rsidRDefault="00D77448">
      <w:pPr>
        <w:pStyle w:val="Default"/>
        <w:rPr>
          <w:rFonts w:ascii="Times" w:eastAsia="Times" w:hAnsi="Times" w:cs="Times"/>
          <w:sz w:val="24"/>
          <w:szCs w:val="24"/>
          <w:shd w:val="clear" w:color="auto" w:fill="FFFFFF"/>
        </w:rPr>
      </w:pPr>
    </w:p>
    <w:p w14:paraId="19CD8F25" w14:textId="77777777" w:rsidR="00D77448" w:rsidRDefault="00D77448">
      <w:pPr>
        <w:pStyle w:val="Default"/>
        <w:rPr>
          <w:rFonts w:ascii="Times" w:eastAsia="Times" w:hAnsi="Times" w:cs="Times"/>
          <w:sz w:val="24"/>
          <w:szCs w:val="24"/>
          <w:shd w:val="clear" w:color="auto" w:fill="FFFFFF"/>
        </w:rPr>
      </w:pPr>
    </w:p>
    <w:p w14:paraId="7DF94A0A" w14:textId="77777777" w:rsidR="00D77448" w:rsidRDefault="00D109DD">
      <w:pPr>
        <w:pStyle w:val="Defaul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</w:rPr>
        <w:t>Meeting adjourned at 6:</w:t>
      </w:r>
    </w:p>
    <w:p w14:paraId="5F9A6C66" w14:textId="77777777" w:rsidR="00D77448" w:rsidRDefault="00D109DD">
      <w:pPr>
        <w:pStyle w:val="Default"/>
      </w:pPr>
      <w:r>
        <w:rPr>
          <w:rFonts w:ascii="Times" w:hAnsi="Times"/>
          <w:b/>
          <w:bCs/>
          <w:sz w:val="24"/>
          <w:szCs w:val="24"/>
          <w:shd w:val="clear" w:color="auto" w:fill="FFFFFF"/>
        </w:rPr>
        <w:t xml:space="preserve">Next Meeting: August 12, 2019 5:00 PM - Collective Harvest </w:t>
      </w:r>
      <w:r>
        <w:rPr>
          <w:rFonts w:ascii="Arial Unicode MS" w:hAnsi="Arial Unicode MS"/>
          <w:sz w:val="24"/>
          <w:szCs w:val="24"/>
          <w:shd w:val="clear" w:color="auto" w:fill="FFFFFF"/>
        </w:rPr>
        <w:br w:type="page"/>
      </w:r>
    </w:p>
    <w:p w14:paraId="423D6E2E" w14:textId="77777777" w:rsidR="00D77448" w:rsidRDefault="00D77448">
      <w:pPr>
        <w:pStyle w:val="Default"/>
        <w:rPr>
          <w:rFonts w:ascii="Times" w:eastAsia="Times" w:hAnsi="Times" w:cs="Times"/>
          <w:b/>
          <w:bCs/>
          <w:sz w:val="24"/>
          <w:szCs w:val="24"/>
          <w:shd w:val="clear" w:color="auto" w:fill="FFFFFF"/>
        </w:rPr>
      </w:pPr>
    </w:p>
    <w:p w14:paraId="49B8AE7B" w14:textId="77777777" w:rsidR="00D77448" w:rsidRDefault="00D77448">
      <w:pPr>
        <w:pStyle w:val="Default"/>
        <w:rPr>
          <w:rFonts w:ascii="Times" w:eastAsia="Times" w:hAnsi="Times" w:cs="Times"/>
          <w:b/>
          <w:bCs/>
          <w:sz w:val="24"/>
          <w:szCs w:val="24"/>
          <w:shd w:val="clear" w:color="auto" w:fill="FFFFFF"/>
        </w:rPr>
      </w:pPr>
    </w:p>
    <w:p w14:paraId="4D0A815F" w14:textId="77777777" w:rsidR="00D77448" w:rsidRDefault="00D77448">
      <w:pPr>
        <w:pStyle w:val="Default"/>
        <w:rPr>
          <w:rFonts w:ascii="Times" w:eastAsia="Times" w:hAnsi="Times" w:cs="Times"/>
          <w:b/>
          <w:bCs/>
          <w:sz w:val="24"/>
          <w:szCs w:val="24"/>
          <w:shd w:val="clear" w:color="auto" w:fill="FFFFFF"/>
        </w:rPr>
      </w:pPr>
    </w:p>
    <w:p w14:paraId="2711E770" w14:textId="77777777" w:rsidR="00D77448" w:rsidRDefault="00D109DD">
      <w:pPr>
        <w:pStyle w:val="Default"/>
      </w:pPr>
      <w:r>
        <w:rPr>
          <w:rFonts w:ascii="Times" w:eastAsia="Times" w:hAnsi="Times" w:cs="Times"/>
          <w:b/>
          <w:bCs/>
          <w:noProof/>
          <w:sz w:val="24"/>
          <w:szCs w:val="24"/>
          <w:shd w:val="clear" w:color="auto" w:fill="FFFFFF"/>
        </w:rPr>
        <w:drawing>
          <wp:anchor distT="152400" distB="152400" distL="152400" distR="152400" simplePos="0" relativeHeight="251659264" behindDoc="0" locked="0" layoutInCell="1" allowOverlap="1" wp14:anchorId="74E889ED" wp14:editId="18004BED">
            <wp:simplePos x="0" y="0"/>
            <wp:positionH relativeFrom="margin">
              <wp:posOffset>-473254</wp:posOffset>
            </wp:positionH>
            <wp:positionV relativeFrom="line">
              <wp:posOffset>1254759</wp:posOffset>
            </wp:positionV>
            <wp:extent cx="6877410" cy="411480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9-07-10 at 9.58.43 AM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77410" cy="4114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D77448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D3B73" w14:textId="77777777" w:rsidR="00D109DD" w:rsidRDefault="00D109DD">
      <w:r>
        <w:separator/>
      </w:r>
    </w:p>
  </w:endnote>
  <w:endnote w:type="continuationSeparator" w:id="0">
    <w:p w14:paraId="15AF82A6" w14:textId="77777777" w:rsidR="00D109DD" w:rsidRDefault="00D1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FC28B" w14:textId="77777777" w:rsidR="00D77448" w:rsidRDefault="00D774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C163A" w14:textId="77777777" w:rsidR="00D109DD" w:rsidRDefault="00D109DD">
      <w:r>
        <w:separator/>
      </w:r>
    </w:p>
  </w:footnote>
  <w:footnote w:type="continuationSeparator" w:id="0">
    <w:p w14:paraId="4D71DBB9" w14:textId="77777777" w:rsidR="00D109DD" w:rsidRDefault="00D10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D9782" w14:textId="77777777" w:rsidR="00D77448" w:rsidRDefault="00D774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0461"/>
    <w:multiLevelType w:val="hybridMultilevel"/>
    <w:tmpl w:val="A50AE7F4"/>
    <w:numStyleLink w:val="Numbered"/>
  </w:abstractNum>
  <w:abstractNum w:abstractNumId="1" w15:restartNumberingAfterBreak="0">
    <w:nsid w:val="3AEB05B6"/>
    <w:multiLevelType w:val="hybridMultilevel"/>
    <w:tmpl w:val="A50AE7F4"/>
    <w:styleLink w:val="Numbered"/>
    <w:lvl w:ilvl="0" w:tplc="0DFE16A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16A9A0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BE6178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00AF40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FC35A2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5CAD6E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205A22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6EDAA4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B69B7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E8D1D3B"/>
    <w:multiLevelType w:val="hybridMultilevel"/>
    <w:tmpl w:val="1BA029D4"/>
    <w:numStyleLink w:val="Harvard"/>
  </w:abstractNum>
  <w:abstractNum w:abstractNumId="3" w15:restartNumberingAfterBreak="0">
    <w:nsid w:val="657E53B5"/>
    <w:multiLevelType w:val="hybridMultilevel"/>
    <w:tmpl w:val="1BA029D4"/>
    <w:styleLink w:val="Harvard"/>
    <w:lvl w:ilvl="0" w:tplc="FA4A95A0">
      <w:start w:val="1"/>
      <w:numFmt w:val="upperRoman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86ED46">
      <w:start w:val="1"/>
      <w:numFmt w:val="upperLetter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DC50EA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641498">
      <w:start w:val="1"/>
      <w:numFmt w:val="lowerLetter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A40646">
      <w:start w:val="1"/>
      <w:numFmt w:val="decimal"/>
      <w:lvlText w:val="(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3E318C">
      <w:start w:val="1"/>
      <w:numFmt w:val="lowerLetter"/>
      <w:lvlText w:val="(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A078B2">
      <w:start w:val="1"/>
      <w:numFmt w:val="lowerRoman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DC8C72">
      <w:start w:val="1"/>
      <w:numFmt w:val="decimal"/>
      <w:lvlText w:val="(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9C09B6">
      <w:start w:val="1"/>
      <w:numFmt w:val="lowerLetter"/>
      <w:lvlText w:val="(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2"/>
    <w:lvlOverride w:ilvl="0">
      <w:lvl w:ilvl="0" w:tplc="82F8FCC6">
        <w:start w:val="1"/>
        <w:numFmt w:val="upperRoman"/>
        <w:lvlText w:val="%1."/>
        <w:lvlJc w:val="left"/>
        <w:pPr>
          <w:ind w:left="52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1F0C7CA">
        <w:start w:val="1"/>
        <w:numFmt w:val="upperLetter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E507FC6">
        <w:start w:val="1"/>
        <w:numFmt w:val="decimal"/>
        <w:lvlText w:val="%3."/>
        <w:lvlJc w:val="left"/>
        <w:pPr>
          <w:ind w:left="124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1FEDD82">
        <w:start w:val="1"/>
        <w:numFmt w:val="lowerLetter"/>
        <w:lvlText w:val="%4)"/>
        <w:lvlJc w:val="left"/>
        <w:pPr>
          <w:ind w:left="160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4965582">
        <w:start w:val="1"/>
        <w:numFmt w:val="decimal"/>
        <w:lvlText w:val="(%5)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E366766">
        <w:start w:val="1"/>
        <w:numFmt w:val="lowerLetter"/>
        <w:lvlText w:val="(%6)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0B8960C">
        <w:start w:val="1"/>
        <w:numFmt w:val="lowerRoman"/>
        <w:lvlText w:val="%7)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B43A18">
        <w:start w:val="1"/>
        <w:numFmt w:val="decimal"/>
        <w:lvlText w:val="(%8)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9501AB4">
        <w:start w:val="1"/>
        <w:numFmt w:val="lowerLetter"/>
        <w:lvlText w:val="(%9)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448"/>
    <w:rsid w:val="00BE7519"/>
    <w:rsid w:val="00D109DD"/>
    <w:rsid w:val="00D7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FA7C1"/>
  <w15:docId w15:val="{9298C8AE-48EC-4CFF-A763-DCB44669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Harvard">
    <w:name w:val="Harvard"/>
    <w:pPr>
      <w:numPr>
        <w:numId w:val="1"/>
      </w:numPr>
    </w:pPr>
  </w:style>
  <w:style w:type="numbering" w:customStyle="1" w:styleId="Numbered">
    <w:name w:val="Numbered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634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Jeffery Brown</cp:lastModifiedBy>
  <cp:revision>2</cp:revision>
  <dcterms:created xsi:type="dcterms:W3CDTF">2019-07-10T15:11:00Z</dcterms:created>
  <dcterms:modified xsi:type="dcterms:W3CDTF">2019-07-10T15:13:00Z</dcterms:modified>
</cp:coreProperties>
</file>